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C1" w:rsidRDefault="002B5AC1" w:rsidP="002B5AC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AC1" w:rsidRDefault="002B5AC1" w:rsidP="002B5AC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B5AC1" w:rsidRDefault="002B5AC1" w:rsidP="002B5AC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B5AC1" w:rsidRDefault="002B5AC1" w:rsidP="002B5AC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B5AC1" w:rsidRDefault="002B5AC1" w:rsidP="002B5AC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B5AC1" w:rsidRDefault="002B5AC1" w:rsidP="002B5AC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612AD4">
        <w:rPr>
          <w:sz w:val="28"/>
          <w:szCs w:val="28"/>
        </w:rPr>
        <w:t>431/2</w:t>
      </w:r>
      <w:bookmarkStart w:id="0" w:name="_GoBack"/>
      <w:bookmarkEnd w:id="0"/>
    </w:p>
    <w:p w:rsidR="002B5AC1" w:rsidRDefault="008A0BFB" w:rsidP="002B5AC1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2B5AC1">
        <w:rPr>
          <w:sz w:val="28"/>
          <w:szCs w:val="28"/>
          <w:lang w:val="uk-UA"/>
        </w:rPr>
        <w:t>.07.</w:t>
      </w:r>
      <w:r w:rsidR="002B5AC1">
        <w:rPr>
          <w:lang w:val="uk-UA"/>
        </w:rPr>
        <w:t xml:space="preserve"> </w:t>
      </w:r>
      <w:r w:rsidR="002B5AC1">
        <w:rPr>
          <w:sz w:val="28"/>
          <w:lang w:val="uk-UA"/>
        </w:rPr>
        <w:t xml:space="preserve">2021року                                                                      10 </w:t>
      </w:r>
      <w:r w:rsidR="002B5AC1">
        <w:rPr>
          <w:sz w:val="28"/>
          <w:szCs w:val="28"/>
          <w:lang w:val="uk-UA"/>
        </w:rPr>
        <w:t>сесія 8 скликання</w:t>
      </w:r>
    </w:p>
    <w:p w:rsidR="002B5AC1" w:rsidRDefault="002B5AC1" w:rsidP="002B5AC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B5AC1" w:rsidRDefault="002B5AC1" w:rsidP="002B5AC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B5AC1" w:rsidRDefault="002B5AC1" w:rsidP="002B5AC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Петухову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 Володимировичу</w:t>
      </w:r>
    </w:p>
    <w:p w:rsidR="002B5AC1" w:rsidRDefault="002B5AC1" w:rsidP="002B5AC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B5AC1" w:rsidRDefault="002B5AC1" w:rsidP="002B5AC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Петухова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Д.В.,  сільська рада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B5AC1" w:rsidRDefault="002B5AC1" w:rsidP="002B5AC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B5AC1" w:rsidRDefault="002B5AC1" w:rsidP="002B5AC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Петухову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Володимировичу на виготовлення проекту землеустрою щодо відведення земельної ділянки у вл</w:t>
      </w:r>
      <w:r w:rsidR="008A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1га з них:</w:t>
      </w:r>
    </w:p>
    <w:p w:rsidR="002B5AC1" w:rsidRDefault="008A0BFB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</w:t>
      </w:r>
      <w:r w:rsidR="002B5AC1">
        <w:rPr>
          <w:rFonts w:ascii="Times New Roman" w:hAnsi="Times New Roman" w:cs="Times New Roman"/>
          <w:color w:val="333333"/>
          <w:sz w:val="28"/>
          <w:szCs w:val="28"/>
          <w:lang w:val="uk-UA"/>
        </w:rPr>
        <w:t>1га для гаражного будівництва, яка розташована с. Якушинці, вул. Акціонерна, 6/4, Вінницького району, Вінницької області, із земель житлової та громадської забудови.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Петухову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Володимиру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B5AC1" w:rsidRDefault="002B5AC1" w:rsidP="002B5AC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B5AC1" w:rsidRDefault="002B5AC1" w:rsidP="002B5AC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4762A2" w:rsidRDefault="004762A2"/>
    <w:sectPr w:rsidR="00476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E01"/>
    <w:rsid w:val="002B5AC1"/>
    <w:rsid w:val="004762A2"/>
    <w:rsid w:val="00612AD4"/>
    <w:rsid w:val="008A0BFB"/>
    <w:rsid w:val="00F5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C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B5A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5AC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B5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B5A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5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A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C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B5A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5AC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B5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B5A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5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A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2021-07-30T11:58:00Z</cp:lastPrinted>
  <dcterms:created xsi:type="dcterms:W3CDTF">2021-07-13T10:04:00Z</dcterms:created>
  <dcterms:modified xsi:type="dcterms:W3CDTF">2021-07-30T11:58:00Z</dcterms:modified>
</cp:coreProperties>
</file>